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spacing w:line="560" w:lineRule="exact"/>
        <w:ind w:firstLine="875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卓越工程师海聚专项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用人单位岗位需求表</w:t>
      </w:r>
    </w:p>
    <w:bookmarkEnd w:id="0"/>
    <w:p>
      <w:pPr>
        <w:widowControl w:val="0"/>
        <w:spacing w:line="60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填报单位（盖章）：</w:t>
      </w:r>
    </w:p>
    <w:tbl>
      <w:tblPr>
        <w:tblStyle w:val="4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51"/>
        <w:gridCol w:w="1853"/>
        <w:gridCol w:w="1820"/>
        <w:gridCol w:w="1785"/>
        <w:gridCol w:w="2280"/>
        <w:gridCol w:w="2115"/>
        <w:gridCol w:w="138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704" w:type="dxa"/>
            <w:gridSpan w:val="2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  <w:t>要求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职业能力要求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从业经历要求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薪资范围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方正黑体_GBK" w:eastAsia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2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vAlign w:val="top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eastAsia="zh-CN"/>
              </w:rPr>
              <w:t>揭榜招贤</w:t>
            </w:r>
          </w:p>
        </w:tc>
        <w:tc>
          <w:tcPr>
            <w:tcW w:w="1853" w:type="dxa"/>
            <w:vAlign w:val="top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引才专项</w:t>
            </w:r>
          </w:p>
        </w:tc>
        <w:tc>
          <w:tcPr>
            <w:tcW w:w="1820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5" w:type="dxa"/>
            <w:vMerge w:val="continue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2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3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5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5" w:type="dxa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2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3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62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3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62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53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80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1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5" w:type="dxa"/>
          </w:tcPr>
          <w:p>
            <w:pPr>
              <w:pStyle w:val="3"/>
              <w:spacing w:line="560" w:lineRule="exact"/>
              <w:ind w:firstLine="0" w:firstLineChars="0"/>
              <w:rPr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rPr>
          <w:lang w:val="en-US" w:eastAsia="zh-CN"/>
        </w:rPr>
      </w:pPr>
    </w:p>
    <w:p>
      <w:pPr>
        <w:spacing w:line="560" w:lineRule="exact"/>
        <w:ind w:firstLine="1280" w:firstLineChars="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负责人：                       经办人：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g2OTJkMmVmZjZiNjdkNWEwNTFiNjk2ODMxY2YifQ=="/>
  </w:docVars>
  <w:rsids>
    <w:rsidRoot w:val="08144C22"/>
    <w:rsid w:val="081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594" w:lineRule="exact"/>
      <w:ind w:left="2100" w:firstLine="880" w:firstLineChars="200"/>
    </w:pPr>
    <w:rPr>
      <w:rFonts w:ascii="Calibri" w:hAnsi="Calibri" w:eastAsia="宋体" w:cs="Times New Roman"/>
      <w:sz w:val="33"/>
      <w:szCs w:val="33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2023-06-15T07:41:00Z</dcterms:created>
  <dc:creator>汪雷鸣</dc:creator>
  <cp:lastModifiedBy>汪雷鸣</cp:lastModifiedBy>
  <dcterms:modified xsi:type="dcterms:W3CDTF">2023-06-15T07:48:13Z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F680F3A44BDF4434A4B8DB5CC8C715CF_11</vt:lpwstr>
  </property>
</Properties>
</file>